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94AB" w14:textId="5BF83CE2" w:rsidR="00CF6C24" w:rsidRPr="00743A42" w:rsidRDefault="00CF6C24" w:rsidP="00DE575C">
      <w:pPr>
        <w:rPr>
          <w:rFonts w:ascii="Avenir Next LT Pro" w:hAnsi="Avenir Next LT Pro" w:cs="Calibri"/>
          <w:b/>
          <w:bCs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6.1 Daily Meetings</w:t>
      </w:r>
      <w:r w:rsidR="006418C6" w:rsidRPr="00743A42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3"/>
        <w:gridCol w:w="2955"/>
        <w:gridCol w:w="1697"/>
        <w:gridCol w:w="2811"/>
      </w:tblGrid>
      <w:tr w:rsidR="006A1B63" w:rsidRPr="000D67BB" w14:paraId="05E0700E" w14:textId="77777777">
        <w:tc>
          <w:tcPr>
            <w:tcW w:w="1553" w:type="dxa"/>
            <w:shd w:val="clear" w:color="auto" w:fill="E7E6E6" w:themeFill="background2"/>
          </w:tcPr>
          <w:p w14:paraId="20EB778E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</w:tc>
        <w:tc>
          <w:tcPr>
            <w:tcW w:w="2955" w:type="dxa"/>
          </w:tcPr>
          <w:p w14:paraId="69053FB2" w14:textId="77777777" w:rsidR="006A1B63" w:rsidRPr="000D67BB" w:rsidRDefault="006A1B63">
            <w:pPr>
              <w:rPr>
                <w:rFonts w:ascii="Avenir Next LT Pro" w:hAnsi="Avenir Next LT Pro" w:cs="Calibri"/>
                <w:lang w:val="en-GB"/>
              </w:rPr>
            </w:pPr>
          </w:p>
          <w:p w14:paraId="1F33592A" w14:textId="77777777" w:rsidR="00B67257" w:rsidRDefault="00B67257">
            <w:pPr>
              <w:rPr>
                <w:rFonts w:ascii="Avenir Next LT Pro" w:hAnsi="Avenir Next LT Pro" w:cs="Calibri"/>
                <w:lang w:val="en-GB"/>
              </w:rPr>
            </w:pPr>
          </w:p>
          <w:p w14:paraId="11C924F9" w14:textId="77777777" w:rsidR="00076BFD" w:rsidRDefault="00076BFD">
            <w:pPr>
              <w:rPr>
                <w:rFonts w:ascii="Avenir Next LT Pro" w:hAnsi="Avenir Next LT Pro" w:cs="Calibri"/>
                <w:lang w:val="en-GB"/>
              </w:rPr>
            </w:pPr>
          </w:p>
          <w:p w14:paraId="04564A12" w14:textId="42C3848C" w:rsidR="00076BFD" w:rsidRPr="000D67BB" w:rsidRDefault="00076BF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414C4FDF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7D6452F3" w14:textId="129BF589" w:rsidR="0020595F" w:rsidRPr="000D67BB" w:rsidRDefault="0020595F" w:rsidP="0020595F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811" w:type="dxa"/>
          </w:tcPr>
          <w:p w14:paraId="7058E666" w14:textId="77777777" w:rsidR="006A1B63" w:rsidRPr="000D67BB" w:rsidRDefault="006A1B63">
            <w:pPr>
              <w:rPr>
                <w:rFonts w:ascii="Avenir Next LT Pro" w:hAnsi="Avenir Next LT Pro" w:cs="Calibri"/>
                <w:lang w:val="en-GB"/>
              </w:rPr>
            </w:pPr>
          </w:p>
          <w:p w14:paraId="0CCF403F" w14:textId="02C7D2B7" w:rsidR="00DE5077" w:rsidRPr="000D67BB" w:rsidRDefault="00DE5077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54B0F5B8" w14:textId="77777777">
        <w:tc>
          <w:tcPr>
            <w:tcW w:w="1553" w:type="dxa"/>
            <w:shd w:val="clear" w:color="auto" w:fill="E7E6E6" w:themeFill="background2"/>
          </w:tcPr>
          <w:p w14:paraId="0E378149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</w:p>
        </w:tc>
        <w:tc>
          <w:tcPr>
            <w:tcW w:w="2955" w:type="dxa"/>
          </w:tcPr>
          <w:p w14:paraId="7A9DA91B" w14:textId="77777777" w:rsidR="006A1B63" w:rsidRPr="000D67BB" w:rsidRDefault="006A1B63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1A7CC0C5" w14:textId="77777777" w:rsidR="00B67257" w:rsidRPr="000D67BB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67F480B4" w14:textId="77777777" w:rsidR="00B67257" w:rsidRPr="000D67BB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1EB45C53" w14:textId="77777777" w:rsidR="00B67257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3B3DBE46" w14:textId="77777777" w:rsidR="00076BFD" w:rsidRPr="000D67BB" w:rsidRDefault="00076BFD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026789D7" w14:textId="560FE253" w:rsidR="00B67257" w:rsidRPr="000D67BB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0F5ED1DD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</w:p>
          <w:p w14:paraId="591FB90C" w14:textId="490A6318" w:rsidR="0020595F" w:rsidRPr="000D67BB" w:rsidRDefault="0020595F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Daily, 15min max</w:t>
            </w:r>
          </w:p>
        </w:tc>
        <w:tc>
          <w:tcPr>
            <w:tcW w:w="2811" w:type="dxa"/>
          </w:tcPr>
          <w:p w14:paraId="0A540783" w14:textId="4947681B" w:rsidR="006A1B63" w:rsidRPr="000D67BB" w:rsidRDefault="006A1B6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694D919F" w14:textId="77777777">
        <w:tc>
          <w:tcPr>
            <w:tcW w:w="9016" w:type="dxa"/>
            <w:gridSpan w:val="4"/>
            <w:shd w:val="clear" w:color="auto" w:fill="E7E6E6" w:themeFill="background2"/>
          </w:tcPr>
          <w:p w14:paraId="23CF7879" w14:textId="41E8ED1C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Agenda</w:t>
            </w:r>
          </w:p>
        </w:tc>
      </w:tr>
      <w:tr w:rsidR="006A1B63" w:rsidRPr="000D67BB" w14:paraId="0D153538" w14:textId="77777777">
        <w:tc>
          <w:tcPr>
            <w:tcW w:w="9016" w:type="dxa"/>
            <w:gridSpan w:val="4"/>
            <w:vAlign w:val="center"/>
          </w:tcPr>
          <w:p w14:paraId="43B570C4" w14:textId="16805B78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have I done since yesterday?</w:t>
            </w:r>
          </w:p>
          <w:p w14:paraId="0199414C" w14:textId="77777777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EE842BF" w14:textId="77777777" w:rsidR="004515E8" w:rsidRDefault="004515E8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2849C59" w14:textId="77777777" w:rsidR="00A71843" w:rsidRDefault="00A7184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21F8A0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C7E0FD4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DE14A13" w14:textId="77777777" w:rsidR="00DE5077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121ED79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47B030E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759FD2B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FD86E88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0E68A68C" w14:textId="77777777">
        <w:tc>
          <w:tcPr>
            <w:tcW w:w="9016" w:type="dxa"/>
            <w:gridSpan w:val="4"/>
            <w:vAlign w:val="center"/>
          </w:tcPr>
          <w:p w14:paraId="0D18EADB" w14:textId="37838EAB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will I do</w:t>
            </w:r>
            <w:r w:rsidR="004515E8" w:rsidRPr="000D67BB">
              <w:rPr>
                <w:rFonts w:ascii="Avenir Next LT Pro" w:hAnsi="Avenir Next LT Pro" w:cs="Calibri"/>
                <w:lang w:val="en-GB"/>
              </w:rPr>
              <w:t xml:space="preserve"> today</w:t>
            </w:r>
            <w:r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  <w:p w14:paraId="3AB21458" w14:textId="77777777" w:rsidR="006A1B63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E06BE60" w14:textId="77777777" w:rsidR="00A71843" w:rsidRPr="000D67BB" w:rsidRDefault="00A7184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72702AF" w14:textId="77777777" w:rsidR="004515E8" w:rsidRPr="000D67BB" w:rsidRDefault="004515E8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BF59FD" w14:textId="77777777" w:rsidR="00DE5077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FBB2F3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F0AA579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9EF3F4B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05793C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1A768B5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641E7E30" w14:textId="77777777">
        <w:tc>
          <w:tcPr>
            <w:tcW w:w="9016" w:type="dxa"/>
            <w:gridSpan w:val="4"/>
            <w:vAlign w:val="center"/>
          </w:tcPr>
          <w:p w14:paraId="2E616D1F" w14:textId="38DF5941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is in my way?</w:t>
            </w:r>
          </w:p>
          <w:p w14:paraId="52AED94D" w14:textId="77777777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A1C46A3" w14:textId="77777777" w:rsidR="004515E8" w:rsidRDefault="004515E8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2464D09" w14:textId="77777777" w:rsidR="00A71843" w:rsidRDefault="00A7184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74EADFE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5E0C34F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1AD6FB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DA065AE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FCA0494" w14:textId="77777777" w:rsidR="00DE5077" w:rsidRPr="000D67BB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0F25DDDE" w14:textId="77777777">
        <w:tc>
          <w:tcPr>
            <w:tcW w:w="9016" w:type="dxa"/>
            <w:gridSpan w:val="4"/>
            <w:vAlign w:val="center"/>
          </w:tcPr>
          <w:p w14:paraId="265D391E" w14:textId="15BB69AB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Updating the Kanban Board</w:t>
            </w:r>
          </w:p>
          <w:p w14:paraId="0623C7B0" w14:textId="77777777" w:rsidR="006A1B63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A42D778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22C14B1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5C7526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EEA2186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0DBE67C" w14:textId="77777777" w:rsidR="00DE5077" w:rsidRPr="000D67BB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06DA700F" w14:textId="59148860" w:rsidR="00BA636B" w:rsidRPr="000D67BB" w:rsidRDefault="00BA636B" w:rsidP="00E22892">
      <w:pPr>
        <w:jc w:val="left"/>
        <w:rPr>
          <w:rFonts w:ascii="Avenir Next LT Pro" w:hAnsi="Avenir Next LT Pro" w:cs="Calibri"/>
          <w:lang w:val="en-GB"/>
        </w:rPr>
      </w:pPr>
    </w:p>
    <w:sectPr w:rsidR="00BA636B" w:rsidRPr="000D67BB" w:rsidSect="00D550A1">
      <w:headerReference w:type="default" r:id="rId11"/>
      <w:footerReference w:type="default" r:id="rId12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09F7" w14:textId="77777777" w:rsidR="004D3C84" w:rsidRDefault="004D3C84" w:rsidP="00DE575C">
      <w:r>
        <w:separator/>
      </w:r>
    </w:p>
  </w:endnote>
  <w:endnote w:type="continuationSeparator" w:id="0">
    <w:p w14:paraId="0172A1DE" w14:textId="77777777" w:rsidR="004D3C84" w:rsidRDefault="004D3C84" w:rsidP="00DE575C">
      <w:r>
        <w:continuationSeparator/>
      </w:r>
    </w:p>
  </w:endnote>
  <w:endnote w:type="continuationNotice" w:id="1">
    <w:p w14:paraId="313E351E" w14:textId="77777777" w:rsidR="004D3C84" w:rsidRDefault="004D3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2164" w14:textId="77777777" w:rsidR="004D3C84" w:rsidRDefault="004D3C84" w:rsidP="00DE575C">
      <w:r>
        <w:separator/>
      </w:r>
    </w:p>
  </w:footnote>
  <w:footnote w:type="continuationSeparator" w:id="0">
    <w:p w14:paraId="153EE52E" w14:textId="77777777" w:rsidR="004D3C84" w:rsidRDefault="004D3C84" w:rsidP="00DE575C">
      <w:r>
        <w:continuationSeparator/>
      </w:r>
    </w:p>
  </w:footnote>
  <w:footnote w:type="continuationNotice" w:id="1">
    <w:p w14:paraId="531DDDA2" w14:textId="77777777" w:rsidR="004D3C84" w:rsidRDefault="004D3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71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C8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892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